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58" w:rsidRPr="00743193" w:rsidRDefault="00AF2158" w:rsidP="007F26A3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  <w:r w:rsidR="007F26A3">
        <w:rPr>
          <w:b/>
          <w:color w:val="000000"/>
          <w:sz w:val="32"/>
          <w:szCs w:val="32"/>
        </w:rPr>
        <w:br/>
      </w:r>
      <w:r>
        <w:rPr>
          <w:b/>
          <w:color w:val="000000"/>
          <w:sz w:val="32"/>
          <w:szCs w:val="32"/>
        </w:rPr>
        <w:t xml:space="preserve">МОСКОВСКОГО </w:t>
      </w:r>
      <w:r w:rsidRPr="00743193">
        <w:rPr>
          <w:b/>
          <w:color w:val="000000"/>
          <w:sz w:val="32"/>
          <w:szCs w:val="32"/>
        </w:rPr>
        <w:t>РАЙОНА</w:t>
      </w:r>
      <w:r w:rsidR="002F6900">
        <w:rPr>
          <w:b/>
          <w:color w:val="000000"/>
          <w:sz w:val="32"/>
          <w:szCs w:val="32"/>
        </w:rPr>
        <w:t xml:space="preserve"> ГОРОДА</w:t>
      </w:r>
      <w:r>
        <w:rPr>
          <w:b/>
          <w:color w:val="000000"/>
          <w:sz w:val="32"/>
          <w:szCs w:val="32"/>
        </w:rPr>
        <w:t xml:space="preserve"> ТВЕРИ</w:t>
      </w:r>
    </w:p>
    <w:p w:rsidR="00AF2158" w:rsidRPr="00743193" w:rsidRDefault="00AF2158" w:rsidP="007F26A3">
      <w:pPr>
        <w:pStyle w:val="1"/>
        <w:keepNext w:val="0"/>
        <w:autoSpaceDE/>
        <w:autoSpaceDN/>
        <w:spacing w:before="120"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AF2158" w:rsidRPr="003369EE" w:rsidTr="00AF2158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AF2158" w:rsidRPr="007F26A3" w:rsidRDefault="00D74BB1" w:rsidP="002143C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</w:t>
            </w:r>
            <w:r w:rsidR="00CC5299" w:rsidRPr="007F26A3">
              <w:rPr>
                <w:color w:val="000000"/>
                <w:szCs w:val="28"/>
              </w:rPr>
              <w:t xml:space="preserve"> августа</w:t>
            </w:r>
            <w:r w:rsidR="00A61581" w:rsidRPr="007F26A3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2023</w:t>
            </w:r>
            <w:r w:rsidR="00A75E7A" w:rsidRPr="007F26A3">
              <w:rPr>
                <w:color w:val="000000"/>
                <w:szCs w:val="28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AF2158" w:rsidRPr="007F26A3" w:rsidRDefault="00AF2158" w:rsidP="00AF2158">
            <w:pPr>
              <w:jc w:val="right"/>
              <w:rPr>
                <w:b/>
                <w:color w:val="000000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AF2158" w:rsidRPr="007F26A3" w:rsidRDefault="00AF2158" w:rsidP="00AF2158">
            <w:pPr>
              <w:rPr>
                <w:color w:val="000000"/>
                <w:szCs w:val="28"/>
              </w:rPr>
            </w:pPr>
            <w:r w:rsidRPr="007F26A3">
              <w:rPr>
                <w:color w:val="000000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AF2158" w:rsidRPr="007F26A3" w:rsidRDefault="00D74BB1" w:rsidP="00CC529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75/639</w:t>
            </w:r>
            <w:r w:rsidR="00A75E7A" w:rsidRPr="007F26A3">
              <w:rPr>
                <w:color w:val="000000"/>
                <w:szCs w:val="28"/>
              </w:rPr>
              <w:t>-</w:t>
            </w:r>
            <w:r w:rsidR="000A1D25" w:rsidRPr="007F26A3">
              <w:rPr>
                <w:color w:val="000000"/>
                <w:szCs w:val="28"/>
              </w:rPr>
              <w:t>5</w:t>
            </w:r>
          </w:p>
        </w:tc>
      </w:tr>
      <w:tr w:rsidR="00AF2158" w:rsidRPr="003369EE" w:rsidTr="00AF2158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AF2158" w:rsidRPr="003369EE" w:rsidRDefault="00AF2158" w:rsidP="00A14B27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AF2158" w:rsidRPr="005200B1" w:rsidRDefault="007F26A3" w:rsidP="00A14B27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г. </w:t>
            </w:r>
            <w:r w:rsidR="00AF2158">
              <w:rPr>
                <w:color w:val="000000"/>
                <w:sz w:val="24"/>
              </w:rPr>
              <w:t>Тверь</w:t>
            </w:r>
          </w:p>
        </w:tc>
        <w:tc>
          <w:tcPr>
            <w:tcW w:w="3107" w:type="dxa"/>
            <w:gridSpan w:val="2"/>
            <w:vAlign w:val="bottom"/>
          </w:tcPr>
          <w:p w:rsidR="00AF2158" w:rsidRPr="003369EE" w:rsidRDefault="00AF2158" w:rsidP="00A14B27">
            <w:pPr>
              <w:rPr>
                <w:color w:val="000000"/>
              </w:rPr>
            </w:pPr>
          </w:p>
        </w:tc>
      </w:tr>
    </w:tbl>
    <w:p w:rsidR="002F6900" w:rsidRPr="002F6900" w:rsidRDefault="002F6900" w:rsidP="007F26A3">
      <w:pPr>
        <w:pStyle w:val="22"/>
        <w:spacing w:before="240" w:line="240" w:lineRule="auto"/>
        <w:ind w:left="284"/>
        <w:rPr>
          <w:b/>
        </w:rPr>
      </w:pPr>
      <w:r>
        <w:rPr>
          <w:b/>
        </w:rPr>
        <w:t xml:space="preserve">О графике </w:t>
      </w:r>
      <w:proofErr w:type="gramStart"/>
      <w:r>
        <w:rPr>
          <w:b/>
        </w:rPr>
        <w:t xml:space="preserve">работы </w:t>
      </w:r>
      <w:r w:rsidR="007F26A3">
        <w:rPr>
          <w:b/>
        </w:rPr>
        <w:br/>
      </w:r>
      <w:r w:rsidR="00D74BB1">
        <w:rPr>
          <w:b/>
        </w:rPr>
        <w:t>территориальной избирательной</w:t>
      </w:r>
      <w:r w:rsidRPr="002F6900">
        <w:rPr>
          <w:b/>
        </w:rPr>
        <w:t xml:space="preserve"> </w:t>
      </w:r>
      <w:r w:rsidR="00D74BB1">
        <w:rPr>
          <w:b/>
        </w:rPr>
        <w:t xml:space="preserve">комиссии Пролетарского района </w:t>
      </w:r>
      <w:r w:rsidR="007F26A3">
        <w:rPr>
          <w:b/>
        </w:rPr>
        <w:t xml:space="preserve"> </w:t>
      </w:r>
      <w:r>
        <w:rPr>
          <w:b/>
        </w:rPr>
        <w:t>города Твери</w:t>
      </w:r>
      <w:proofErr w:type="gramEnd"/>
      <w:r w:rsidRPr="002F6900">
        <w:rPr>
          <w:b/>
        </w:rPr>
        <w:t xml:space="preserve"> и участковых избирательных комиссий избирательных участков №№</w:t>
      </w:r>
      <w:r w:rsidR="007F26A3">
        <w:rPr>
          <w:b/>
        </w:rPr>
        <w:t> </w:t>
      </w:r>
      <w:r w:rsidR="00D74BB1">
        <w:rPr>
          <w:b/>
        </w:rPr>
        <w:t>898-902, 905</w:t>
      </w:r>
      <w:r w:rsidRPr="002F6900">
        <w:rPr>
          <w:b/>
        </w:rPr>
        <w:t xml:space="preserve"> для проведения досрочного голосования </w:t>
      </w:r>
      <w:r w:rsidR="007F26A3">
        <w:rPr>
          <w:b/>
        </w:rPr>
        <w:br/>
      </w:r>
      <w:r w:rsidRPr="002F6900">
        <w:rPr>
          <w:b/>
        </w:rPr>
        <w:t xml:space="preserve">на </w:t>
      </w:r>
      <w:r w:rsidR="00D74BB1">
        <w:rPr>
          <w:b/>
        </w:rPr>
        <w:t>дополнительных выборах депутата</w:t>
      </w:r>
      <w:r>
        <w:rPr>
          <w:b/>
        </w:rPr>
        <w:t xml:space="preserve"> Тверской городской Думы</w:t>
      </w:r>
      <w:r w:rsidR="00D74BB1">
        <w:rPr>
          <w:b/>
        </w:rPr>
        <w:t xml:space="preserve"> по одномандатному избирательному округу №17 </w:t>
      </w:r>
      <w:r w:rsidR="007F26A3">
        <w:rPr>
          <w:b/>
        </w:rPr>
        <w:br/>
      </w:r>
      <w:r w:rsidR="00D74BB1">
        <w:rPr>
          <w:b/>
        </w:rPr>
        <w:t>10 сентября 2023</w:t>
      </w:r>
      <w:r w:rsidRPr="002F6900">
        <w:rPr>
          <w:b/>
        </w:rPr>
        <w:t xml:space="preserve"> года</w:t>
      </w:r>
    </w:p>
    <w:p w:rsidR="002F6900" w:rsidRDefault="002F6900" w:rsidP="00BD2740">
      <w:pPr>
        <w:spacing w:before="240" w:line="360" w:lineRule="auto"/>
        <w:ind w:firstLine="709"/>
        <w:jc w:val="both"/>
      </w:pPr>
      <w:r w:rsidRPr="00064256">
        <w:t>В целях реализации положения пункт</w:t>
      </w:r>
      <w:r>
        <w:t>а 3.1.</w:t>
      </w:r>
      <w:r w:rsidRPr="00064256">
        <w:t xml:space="preserve"> </w:t>
      </w:r>
      <w:proofErr w:type="gramStart"/>
      <w:r w:rsidRPr="00064256">
        <w:t>Методических рекомендаций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местном референдуме, одобренных постановлением Центральной избирательной комиссии Российской Федерации от 04</w:t>
      </w:r>
      <w:r>
        <w:t xml:space="preserve">.06.2014 №233/1480-6, </w:t>
      </w:r>
      <w:r w:rsidRPr="005D0703">
        <w:t xml:space="preserve">на основании </w:t>
      </w:r>
      <w:r w:rsidR="00D74BB1">
        <w:t>пункта 11</w:t>
      </w:r>
      <w:r w:rsidR="00946B7F">
        <w:t xml:space="preserve"> статьи</w:t>
      </w:r>
      <w:r w:rsidRPr="005D0703">
        <w:t xml:space="preserve"> </w:t>
      </w:r>
      <w:r w:rsidR="00946B7F">
        <w:t>22</w:t>
      </w:r>
      <w:r w:rsidRPr="00F325FA">
        <w:t>,</w:t>
      </w:r>
      <w:r>
        <w:t xml:space="preserve"> </w:t>
      </w:r>
      <w:r w:rsidR="00946B7F">
        <w:t xml:space="preserve">статьи </w:t>
      </w:r>
      <w:r>
        <w:t>61</w:t>
      </w:r>
      <w:r w:rsidR="00D74BB1">
        <w:rPr>
          <w:vertAlign w:val="superscript"/>
        </w:rPr>
        <w:t>1</w:t>
      </w:r>
      <w:r w:rsidR="00D74BB1">
        <w:t xml:space="preserve"> </w:t>
      </w:r>
      <w:r w:rsidRPr="005D0703">
        <w:t xml:space="preserve"> Избирательного кодекса Тверской области от 07.04.2003 №20-ЗО, постановления избирательной комиссии </w:t>
      </w:r>
      <w:r>
        <w:t xml:space="preserve">Тверской области </w:t>
      </w:r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  <w:r w:rsidR="00946B7F" w:rsidRPr="00946B7F">
        <w:rPr>
          <w:rFonts w:eastAsia="Calibri"/>
          <w:color w:val="000000"/>
          <w:szCs w:val="22"/>
          <w:lang w:eastAsia="en-US"/>
        </w:rPr>
        <w:t>22.04.2022 № 62/738-7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Тверь</w:t>
      </w:r>
      <w:r>
        <w:rPr>
          <w:szCs w:val="28"/>
        </w:rPr>
        <w:t>»</w:t>
      </w:r>
      <w:r>
        <w:t xml:space="preserve"> территориальная </w:t>
      </w:r>
      <w:r w:rsidRPr="00064256">
        <w:t xml:space="preserve">избирательная комиссия </w:t>
      </w:r>
      <w:r>
        <w:t>Московского</w:t>
      </w:r>
      <w:r w:rsidRPr="00F325FA">
        <w:t xml:space="preserve"> </w:t>
      </w:r>
      <w:r>
        <w:t xml:space="preserve">района города Твери </w:t>
      </w:r>
      <w:r w:rsidRPr="00762F84">
        <w:rPr>
          <w:b/>
          <w:spacing w:val="40"/>
          <w:szCs w:val="28"/>
        </w:rPr>
        <w:t>постановляет</w:t>
      </w:r>
      <w:r w:rsidRPr="00762F84">
        <w:rPr>
          <w:spacing w:val="40"/>
          <w:szCs w:val="28"/>
        </w:rPr>
        <w:t>:</w:t>
      </w:r>
    </w:p>
    <w:p w:rsidR="002F6900" w:rsidRDefault="002F6900" w:rsidP="00BD2740">
      <w:pPr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jc w:val="both"/>
      </w:pPr>
      <w:r w:rsidRPr="00651FB6">
        <w:t>Утверди</w:t>
      </w:r>
      <w:r w:rsidR="00D74BB1">
        <w:t xml:space="preserve">ть график </w:t>
      </w:r>
      <w:proofErr w:type="gramStart"/>
      <w:r w:rsidR="00D74BB1">
        <w:t>работы территориальной</w:t>
      </w:r>
      <w:r>
        <w:t xml:space="preserve"> </w:t>
      </w:r>
      <w:r w:rsidR="00D74BB1">
        <w:t>избирательной комиссии Пролетарского района</w:t>
      </w:r>
      <w:r w:rsidRPr="00651FB6">
        <w:t xml:space="preserve"> </w:t>
      </w:r>
      <w:r>
        <w:t>города Твери</w:t>
      </w:r>
      <w:proofErr w:type="gramEnd"/>
      <w:r w:rsidRPr="00651FB6">
        <w:t xml:space="preserve"> </w:t>
      </w:r>
      <w:r>
        <w:t>для</w:t>
      </w:r>
      <w:r w:rsidRPr="00651FB6">
        <w:t xml:space="preserve"> проведения досрочного голосования на </w:t>
      </w:r>
      <w:r w:rsidR="00D74BB1">
        <w:t xml:space="preserve">дополнительных </w:t>
      </w:r>
      <w:r w:rsidRPr="00651FB6">
        <w:t>выборах</w:t>
      </w:r>
      <w:r w:rsidR="00D74BB1">
        <w:t xml:space="preserve"> депутата</w:t>
      </w:r>
      <w:r w:rsidRPr="00651FB6">
        <w:t xml:space="preserve"> </w:t>
      </w:r>
      <w:r w:rsidR="00946B7F">
        <w:t xml:space="preserve"> Тверской городской Думы </w:t>
      </w:r>
      <w:r w:rsidR="00D74BB1">
        <w:t>по одномандатному избирательному округу №17 10 сентября 2023</w:t>
      </w:r>
      <w:r>
        <w:t xml:space="preserve"> года </w:t>
      </w:r>
      <w:r w:rsidRPr="00762F84">
        <w:t>(</w:t>
      </w:r>
      <w:r>
        <w:t>приложение №1</w:t>
      </w:r>
      <w:r w:rsidRPr="00762F84">
        <w:t>).</w:t>
      </w:r>
    </w:p>
    <w:p w:rsidR="002F6900" w:rsidRDefault="002F6900" w:rsidP="00BD2740">
      <w:pPr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jc w:val="both"/>
      </w:pPr>
      <w:r w:rsidRPr="00651FB6">
        <w:lastRenderedPageBreak/>
        <w:t>Утвердить график работы участковых избирательных комиссий избирательных участков №№</w:t>
      </w:r>
      <w:r w:rsidR="007F26A3">
        <w:t> </w:t>
      </w:r>
      <w:r w:rsidR="00D74BB1">
        <w:t>898-902, 905</w:t>
      </w:r>
      <w:r>
        <w:rPr>
          <w:i/>
        </w:rPr>
        <w:t xml:space="preserve"> </w:t>
      </w:r>
      <w:r>
        <w:t>для</w:t>
      </w:r>
      <w:r w:rsidRPr="00651FB6">
        <w:t xml:space="preserve"> проведения досрочного голосования на </w:t>
      </w:r>
      <w:r w:rsidR="00D74BB1">
        <w:t xml:space="preserve">дополнительных </w:t>
      </w:r>
      <w:r w:rsidR="00D74BB1" w:rsidRPr="00651FB6">
        <w:t>выборах</w:t>
      </w:r>
      <w:r w:rsidR="00D74BB1">
        <w:t xml:space="preserve"> депутата</w:t>
      </w:r>
      <w:r w:rsidR="00D74BB1" w:rsidRPr="00651FB6">
        <w:t xml:space="preserve"> </w:t>
      </w:r>
      <w:r w:rsidR="00D74BB1">
        <w:t xml:space="preserve"> Тверской городской Думы по одномандатному избирательному округу №17 10 сентября 2023 года</w:t>
      </w:r>
      <w:r>
        <w:t xml:space="preserve"> </w:t>
      </w:r>
      <w:r w:rsidRPr="00762F84">
        <w:t>(</w:t>
      </w:r>
      <w:r>
        <w:t>приложение №2</w:t>
      </w:r>
      <w:r w:rsidRPr="00762F84">
        <w:t>).</w:t>
      </w:r>
    </w:p>
    <w:p w:rsidR="002F6900" w:rsidRDefault="002F6900" w:rsidP="00BD2740">
      <w:pPr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jc w:val="both"/>
      </w:pPr>
      <w:r>
        <w:t>Направить настоящее</w:t>
      </w:r>
      <w:r w:rsidR="00D74BB1">
        <w:t xml:space="preserve"> постановление в территориальную избирательную комиссию</w:t>
      </w:r>
      <w:r>
        <w:t xml:space="preserve"> </w:t>
      </w:r>
      <w:r w:rsidR="00D74BB1">
        <w:t>Пролетарского района</w:t>
      </w:r>
      <w:r>
        <w:t xml:space="preserve"> города Твери</w:t>
      </w:r>
      <w:r w:rsidR="00D74BB1">
        <w:t xml:space="preserve"> с полномочиями окружной избирательной комиссии по одномандатному избирательному округу №17</w:t>
      </w:r>
      <w:r>
        <w:t>.</w:t>
      </w:r>
    </w:p>
    <w:p w:rsidR="002F6900" w:rsidRPr="007F26A3" w:rsidRDefault="00D74BB1" w:rsidP="00BD2740">
      <w:pPr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jc w:val="both"/>
        <w:rPr>
          <w:strike/>
          <w:color w:val="FF0000"/>
        </w:rPr>
      </w:pPr>
      <w:r>
        <w:t>Территориальной избирательной комиссии</w:t>
      </w:r>
      <w:r w:rsidR="002F6900">
        <w:t xml:space="preserve"> </w:t>
      </w:r>
      <w:r>
        <w:t>Пролетарского  района</w:t>
      </w:r>
      <w:r w:rsidR="002F6900">
        <w:t xml:space="preserve"> города Твери</w:t>
      </w:r>
      <w:r w:rsidR="00946B7F">
        <w:t xml:space="preserve"> с </w:t>
      </w:r>
      <w:r>
        <w:t xml:space="preserve"> полномочиями окружной избирательной комиссии по одномандатному избирательному округу №17</w:t>
      </w:r>
      <w:r w:rsidR="004724AA">
        <w:t xml:space="preserve"> направить настоящее постановление</w:t>
      </w:r>
      <w:r w:rsidR="002F6900">
        <w:t xml:space="preserve"> </w:t>
      </w:r>
      <w:r w:rsidR="004724AA">
        <w:t>в</w:t>
      </w:r>
      <w:r w:rsidR="002F6900">
        <w:t xml:space="preserve"> </w:t>
      </w:r>
      <w:r w:rsidR="007F26A3" w:rsidRPr="00196A30">
        <w:t xml:space="preserve">соответствующие </w:t>
      </w:r>
      <w:r w:rsidR="002F6900" w:rsidRPr="00196A30">
        <w:t>участковые избирательные</w:t>
      </w:r>
      <w:r w:rsidR="002F6900">
        <w:t xml:space="preserve"> </w:t>
      </w:r>
      <w:r w:rsidR="004724AA">
        <w:t>комиссии</w:t>
      </w:r>
      <w:r w:rsidR="00196A30">
        <w:t>.</w:t>
      </w:r>
    </w:p>
    <w:p w:rsidR="002F6900" w:rsidRPr="00CE6387" w:rsidRDefault="002F6900" w:rsidP="00BD2740">
      <w:pPr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jc w:val="both"/>
      </w:pPr>
      <w:r w:rsidRPr="00F325FA">
        <w:rPr>
          <w:szCs w:val="28"/>
        </w:rPr>
        <w:t>Разместить</w:t>
      </w:r>
      <w:r w:rsidRPr="00CE6387">
        <w:t xml:space="preserve"> </w:t>
      </w:r>
      <w:r w:rsidR="004724AA">
        <w:t xml:space="preserve">график </w:t>
      </w:r>
      <w:proofErr w:type="gramStart"/>
      <w:r w:rsidR="004724AA">
        <w:t xml:space="preserve">работы </w:t>
      </w:r>
      <w:r w:rsidR="00D74BB1">
        <w:t>территориальной избирательной комиссии Пролетарского  района города Твери</w:t>
      </w:r>
      <w:proofErr w:type="gramEnd"/>
      <w:r w:rsidR="00D74BB1">
        <w:t xml:space="preserve"> с  полномочиями окружной избирательной комиссии по одномандатному избирательному округу №17 </w:t>
      </w:r>
      <w:r w:rsidRPr="00651FB6">
        <w:t xml:space="preserve"> </w:t>
      </w:r>
      <w:r>
        <w:t>для</w:t>
      </w:r>
      <w:r w:rsidRPr="00651FB6">
        <w:t xml:space="preserve"> проведения досрочного голосования</w:t>
      </w:r>
      <w:r w:rsidR="00D74BB1">
        <w:t xml:space="preserve"> на информационном стенде</w:t>
      </w:r>
      <w:r w:rsidRPr="00CE6387">
        <w:t xml:space="preserve"> </w:t>
      </w:r>
      <w:r w:rsidR="00D74BB1">
        <w:t>и сайте</w:t>
      </w:r>
      <w:r w:rsidR="00946B7F">
        <w:t xml:space="preserve"> </w:t>
      </w:r>
      <w:r w:rsidR="00D74BB1">
        <w:t>территориальной избирательной комиссии</w:t>
      </w:r>
      <w:r w:rsidR="004724AA">
        <w:t xml:space="preserve"> Пролетарского </w:t>
      </w:r>
      <w:r w:rsidR="00D74BB1">
        <w:t>района</w:t>
      </w:r>
      <w:r w:rsidR="004724AA">
        <w:t xml:space="preserve"> города Твери.</w:t>
      </w:r>
    </w:p>
    <w:p w:rsidR="002F6900" w:rsidRDefault="002F6900" w:rsidP="00BD2740">
      <w:pPr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jc w:val="both"/>
      </w:pPr>
      <w:proofErr w:type="gramStart"/>
      <w:r w:rsidRPr="006D0DFD">
        <w:rPr>
          <w:szCs w:val="28"/>
        </w:rPr>
        <w:t>Контроль за</w:t>
      </w:r>
      <w:proofErr w:type="gramEnd"/>
      <w:r w:rsidRPr="006D0DFD">
        <w:rPr>
          <w:szCs w:val="28"/>
        </w:rPr>
        <w:t xml:space="preserve"> выполнением настоящего постановления возложить</w:t>
      </w:r>
      <w:r>
        <w:t xml:space="preserve"> на председателя территориальной избирательной комиссии </w:t>
      </w:r>
      <w:r w:rsidR="004724AA">
        <w:t>Московского района города Твери</w:t>
      </w:r>
      <w:r>
        <w:t xml:space="preserve"> </w:t>
      </w:r>
      <w:r w:rsidR="004724AA">
        <w:t>О.В. Бабкину</w:t>
      </w:r>
      <w:r w:rsidRPr="004403E9">
        <w:t>.</w:t>
      </w:r>
    </w:p>
    <w:p w:rsidR="00904079" w:rsidRPr="000A0900" w:rsidRDefault="007F26A3" w:rsidP="000A0900">
      <w:pPr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jc w:val="both"/>
      </w:pP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сайте территориальной избирательной комиссии Московского района города Твери в информационно-телекоммуникационной сети «Интернет».</w:t>
      </w:r>
    </w:p>
    <w:tbl>
      <w:tblPr>
        <w:tblW w:w="9604" w:type="dxa"/>
        <w:tblLook w:val="01E0" w:firstRow="1" w:lastRow="1" w:firstColumn="1" w:lastColumn="1" w:noHBand="0" w:noVBand="0"/>
      </w:tblPr>
      <w:tblGrid>
        <w:gridCol w:w="4649"/>
        <w:gridCol w:w="236"/>
        <w:gridCol w:w="1928"/>
        <w:gridCol w:w="240"/>
        <w:gridCol w:w="2551"/>
      </w:tblGrid>
      <w:tr w:rsidR="007F26A3" w:rsidRPr="00251721" w:rsidTr="005660BA">
        <w:tc>
          <w:tcPr>
            <w:tcW w:w="4649" w:type="dxa"/>
            <w:vAlign w:val="bottom"/>
          </w:tcPr>
          <w:p w:rsidR="007F26A3" w:rsidRPr="007F26A3" w:rsidRDefault="007F26A3" w:rsidP="000A0900">
            <w:r w:rsidRPr="007F26A3">
              <w:t>Председатель</w:t>
            </w:r>
            <w:r w:rsidRPr="007F26A3">
              <w:br/>
              <w:t xml:space="preserve">территориальной избирательной комиссии Московского района </w:t>
            </w:r>
          </w:p>
        </w:tc>
        <w:tc>
          <w:tcPr>
            <w:tcW w:w="236" w:type="dxa"/>
          </w:tcPr>
          <w:p w:rsidR="007F26A3" w:rsidRPr="007F26A3" w:rsidRDefault="007F26A3" w:rsidP="005660BA">
            <w:pPr>
              <w:snapToGrid w:val="0"/>
              <w:ind w:firstLine="709"/>
              <w:jc w:val="both"/>
              <w:rPr>
                <w:szCs w:val="20"/>
              </w:rPr>
            </w:pPr>
          </w:p>
        </w:tc>
        <w:tc>
          <w:tcPr>
            <w:tcW w:w="1928" w:type="dxa"/>
            <w:vAlign w:val="bottom"/>
          </w:tcPr>
          <w:p w:rsidR="007F26A3" w:rsidRPr="007F26A3" w:rsidRDefault="007F26A3" w:rsidP="005660BA">
            <w:pPr>
              <w:snapToGrid w:val="0"/>
              <w:ind w:firstLine="709"/>
              <w:jc w:val="both"/>
              <w:rPr>
                <w:szCs w:val="20"/>
              </w:rPr>
            </w:pPr>
          </w:p>
        </w:tc>
        <w:tc>
          <w:tcPr>
            <w:tcW w:w="240" w:type="dxa"/>
            <w:vAlign w:val="bottom"/>
          </w:tcPr>
          <w:p w:rsidR="007F26A3" w:rsidRPr="007F26A3" w:rsidRDefault="007F26A3" w:rsidP="005660BA">
            <w:pPr>
              <w:snapToGrid w:val="0"/>
              <w:ind w:firstLine="709"/>
              <w:jc w:val="both"/>
              <w:rPr>
                <w:szCs w:val="20"/>
              </w:rPr>
            </w:pPr>
          </w:p>
        </w:tc>
        <w:tc>
          <w:tcPr>
            <w:tcW w:w="2551" w:type="dxa"/>
            <w:vAlign w:val="bottom"/>
          </w:tcPr>
          <w:p w:rsidR="007F26A3" w:rsidRPr="007F26A3" w:rsidRDefault="007F26A3" w:rsidP="005660BA">
            <w:pPr>
              <w:snapToGrid w:val="0"/>
              <w:ind w:firstLine="709"/>
              <w:jc w:val="right"/>
              <w:rPr>
                <w:szCs w:val="20"/>
              </w:rPr>
            </w:pPr>
            <w:r w:rsidRPr="007F26A3">
              <w:rPr>
                <w:szCs w:val="20"/>
              </w:rPr>
              <w:t>О.В. Бабкина</w:t>
            </w:r>
          </w:p>
        </w:tc>
      </w:tr>
      <w:tr w:rsidR="007F26A3" w:rsidRPr="00251721" w:rsidTr="005660BA">
        <w:tc>
          <w:tcPr>
            <w:tcW w:w="4649" w:type="dxa"/>
          </w:tcPr>
          <w:p w:rsidR="007F26A3" w:rsidRPr="007F26A3" w:rsidRDefault="007F26A3" w:rsidP="005660B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F26A3" w:rsidRPr="007F26A3" w:rsidRDefault="007F26A3" w:rsidP="005660B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:rsidR="007F26A3" w:rsidRPr="007F26A3" w:rsidRDefault="007F26A3" w:rsidP="005660B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</w:tcPr>
          <w:p w:rsidR="007F26A3" w:rsidRPr="007F26A3" w:rsidRDefault="007F26A3" w:rsidP="005660BA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7F26A3" w:rsidRPr="007F26A3" w:rsidRDefault="007F26A3" w:rsidP="005660BA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7F26A3" w:rsidRPr="00E168D7" w:rsidTr="005660BA">
        <w:tc>
          <w:tcPr>
            <w:tcW w:w="4649" w:type="dxa"/>
          </w:tcPr>
          <w:p w:rsidR="007F26A3" w:rsidRPr="007F26A3" w:rsidRDefault="007F26A3" w:rsidP="000A0900">
            <w:pPr>
              <w:ind w:firstLine="34"/>
            </w:pPr>
            <w:r w:rsidRPr="007F26A3">
              <w:t>Секретарь</w:t>
            </w:r>
            <w:r w:rsidRPr="007F26A3">
              <w:br/>
              <w:t xml:space="preserve">территориальной избирательной комиссии Московского района </w:t>
            </w:r>
          </w:p>
        </w:tc>
        <w:tc>
          <w:tcPr>
            <w:tcW w:w="236" w:type="dxa"/>
          </w:tcPr>
          <w:p w:rsidR="007F26A3" w:rsidRPr="007F26A3" w:rsidRDefault="007F26A3" w:rsidP="005660B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1928" w:type="dxa"/>
            <w:vAlign w:val="bottom"/>
          </w:tcPr>
          <w:p w:rsidR="007F26A3" w:rsidRPr="007F26A3" w:rsidRDefault="007F26A3" w:rsidP="005660B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240" w:type="dxa"/>
            <w:vAlign w:val="bottom"/>
          </w:tcPr>
          <w:p w:rsidR="007F26A3" w:rsidRPr="007F26A3" w:rsidRDefault="007F26A3" w:rsidP="005660BA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2551" w:type="dxa"/>
            <w:vAlign w:val="bottom"/>
          </w:tcPr>
          <w:p w:rsidR="007F26A3" w:rsidRPr="007F26A3" w:rsidRDefault="007F26A3" w:rsidP="005660BA">
            <w:pPr>
              <w:snapToGrid w:val="0"/>
              <w:jc w:val="right"/>
              <w:rPr>
                <w:szCs w:val="20"/>
              </w:rPr>
            </w:pPr>
            <w:r w:rsidRPr="007F26A3">
              <w:rPr>
                <w:szCs w:val="20"/>
              </w:rPr>
              <w:t>Ю.В. </w:t>
            </w:r>
            <w:proofErr w:type="spellStart"/>
            <w:r w:rsidRPr="007F26A3">
              <w:rPr>
                <w:szCs w:val="20"/>
              </w:rPr>
              <w:t>Экилик</w:t>
            </w:r>
            <w:proofErr w:type="spellEnd"/>
          </w:p>
        </w:tc>
      </w:tr>
    </w:tbl>
    <w:p w:rsidR="00591633" w:rsidRPr="00AD064C" w:rsidRDefault="00591633" w:rsidP="00A83E5C">
      <w:pPr>
        <w:spacing w:line="360" w:lineRule="auto"/>
        <w:jc w:val="both"/>
        <w:rPr>
          <w:szCs w:val="28"/>
        </w:rPr>
      </w:pPr>
      <w:bookmarkStart w:id="0" w:name="_GoBack"/>
      <w:bookmarkEnd w:id="0"/>
    </w:p>
    <w:sectPr w:rsidR="00591633" w:rsidRPr="00AD064C" w:rsidSect="00BD2740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3B1" w:rsidRDefault="007A03B1" w:rsidP="00F71BAD">
      <w:r>
        <w:separator/>
      </w:r>
    </w:p>
  </w:endnote>
  <w:endnote w:type="continuationSeparator" w:id="0">
    <w:p w:rsidR="007A03B1" w:rsidRDefault="007A03B1" w:rsidP="00F7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3B1" w:rsidRDefault="007A03B1" w:rsidP="00F71BAD">
      <w:r>
        <w:separator/>
      </w:r>
    </w:p>
  </w:footnote>
  <w:footnote w:type="continuationSeparator" w:id="0">
    <w:p w:rsidR="007A03B1" w:rsidRDefault="007A03B1" w:rsidP="00F71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339219"/>
      <w:docPartObj>
        <w:docPartGallery w:val="Page Numbers (Top of Page)"/>
        <w:docPartUnique/>
      </w:docPartObj>
    </w:sdtPr>
    <w:sdtEndPr/>
    <w:sdtContent>
      <w:p w:rsidR="007F26A3" w:rsidRDefault="007F26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E5C">
          <w:rPr>
            <w:noProof/>
          </w:rPr>
          <w:t>2</w:t>
        </w:r>
        <w:r>
          <w:fldChar w:fldCharType="end"/>
        </w:r>
      </w:p>
    </w:sdtContent>
  </w:sdt>
  <w:p w:rsidR="00F71BAD" w:rsidRDefault="00F71BA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A3" w:rsidRDefault="007F26A3">
    <w:pPr>
      <w:pStyle w:val="a7"/>
      <w:jc w:val="center"/>
    </w:pPr>
  </w:p>
  <w:p w:rsidR="007F26A3" w:rsidRDefault="007F26A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AC3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09FF2288"/>
    <w:multiLevelType w:val="hybridMultilevel"/>
    <w:tmpl w:val="4B94C824"/>
    <w:lvl w:ilvl="0" w:tplc="D2BE5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877C35"/>
    <w:multiLevelType w:val="multilevel"/>
    <w:tmpl w:val="6EA66BE8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E3F70"/>
    <w:multiLevelType w:val="hybridMultilevel"/>
    <w:tmpl w:val="BD54CAEA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C3919"/>
    <w:multiLevelType w:val="hybridMultilevel"/>
    <w:tmpl w:val="27EE2222"/>
    <w:lvl w:ilvl="0" w:tplc="557254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D51958"/>
    <w:multiLevelType w:val="hybridMultilevel"/>
    <w:tmpl w:val="E25A58EC"/>
    <w:lvl w:ilvl="0" w:tplc="2ED8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7DC0051"/>
    <w:multiLevelType w:val="hybridMultilevel"/>
    <w:tmpl w:val="A036C786"/>
    <w:lvl w:ilvl="0" w:tplc="3B686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EE2A0B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7F5AFA"/>
    <w:multiLevelType w:val="hybridMultilevel"/>
    <w:tmpl w:val="F6EA247A"/>
    <w:lvl w:ilvl="0" w:tplc="165655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9A187F"/>
    <w:multiLevelType w:val="multilevel"/>
    <w:tmpl w:val="A036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145C2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52402"/>
    <w:multiLevelType w:val="hybridMultilevel"/>
    <w:tmpl w:val="2AB23D30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6226C8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E40719"/>
    <w:multiLevelType w:val="hybridMultilevel"/>
    <w:tmpl w:val="0150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4040B"/>
    <w:multiLevelType w:val="hybridMultilevel"/>
    <w:tmpl w:val="73E2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D1384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17577"/>
    <w:multiLevelType w:val="hybridMultilevel"/>
    <w:tmpl w:val="6EA66BE8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CA1A4B"/>
    <w:multiLevelType w:val="hybridMultilevel"/>
    <w:tmpl w:val="B4F6BAB4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4E75E4"/>
    <w:multiLevelType w:val="hybridMultilevel"/>
    <w:tmpl w:val="764A8FE4"/>
    <w:lvl w:ilvl="0" w:tplc="214EFE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93765A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1D5A02"/>
    <w:multiLevelType w:val="hybridMultilevel"/>
    <w:tmpl w:val="AD0ADD32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1916D7"/>
    <w:multiLevelType w:val="hybridMultilevel"/>
    <w:tmpl w:val="651673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9525F6"/>
    <w:multiLevelType w:val="hybridMultilevel"/>
    <w:tmpl w:val="405A3BA8"/>
    <w:lvl w:ilvl="0" w:tplc="F132C9F2">
      <w:start w:val="1"/>
      <w:numFmt w:val="decimal"/>
      <w:lvlText w:val="%1."/>
      <w:lvlJc w:val="left"/>
      <w:pPr>
        <w:ind w:left="1429" w:hanging="360"/>
      </w:pPr>
      <w:rPr>
        <w:rFonts w:cs="Times New Roman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6B4A54B0"/>
    <w:multiLevelType w:val="hybridMultilevel"/>
    <w:tmpl w:val="32788564"/>
    <w:lvl w:ilvl="0" w:tplc="C442D376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C0255"/>
    <w:multiLevelType w:val="hybridMultilevel"/>
    <w:tmpl w:val="AD18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03EB8"/>
    <w:multiLevelType w:val="hybridMultilevel"/>
    <w:tmpl w:val="9EBE4FDC"/>
    <w:lvl w:ilvl="0" w:tplc="F5DCB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7FE00E30"/>
    <w:multiLevelType w:val="hybridMultilevel"/>
    <w:tmpl w:val="EDBE3972"/>
    <w:lvl w:ilvl="0" w:tplc="117E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12"/>
  </w:num>
  <w:num w:numId="8">
    <w:abstractNumId w:val="25"/>
  </w:num>
  <w:num w:numId="9">
    <w:abstractNumId w:val="19"/>
  </w:num>
  <w:num w:numId="10">
    <w:abstractNumId w:val="3"/>
  </w:num>
  <w:num w:numId="11">
    <w:abstractNumId w:val="20"/>
  </w:num>
  <w:num w:numId="12">
    <w:abstractNumId w:val="15"/>
  </w:num>
  <w:num w:numId="13">
    <w:abstractNumId w:val="4"/>
  </w:num>
  <w:num w:numId="14">
    <w:abstractNumId w:val="23"/>
  </w:num>
  <w:num w:numId="15">
    <w:abstractNumId w:val="22"/>
  </w:num>
  <w:num w:numId="16">
    <w:abstractNumId w:val="14"/>
  </w:num>
  <w:num w:numId="17">
    <w:abstractNumId w:val="16"/>
  </w:num>
  <w:num w:numId="18">
    <w:abstractNumId w:val="17"/>
  </w:num>
  <w:num w:numId="19">
    <w:abstractNumId w:val="18"/>
  </w:num>
  <w:num w:numId="20">
    <w:abstractNumId w:val="28"/>
  </w:num>
  <w:num w:numId="21">
    <w:abstractNumId w:val="27"/>
  </w:num>
  <w:num w:numId="22">
    <w:abstractNumId w:val="0"/>
  </w:num>
  <w:num w:numId="23">
    <w:abstractNumId w:val="9"/>
  </w:num>
  <w:num w:numId="24">
    <w:abstractNumId w:val="13"/>
  </w:num>
  <w:num w:numId="25">
    <w:abstractNumId w:val="11"/>
  </w:num>
  <w:num w:numId="26">
    <w:abstractNumId w:val="6"/>
  </w:num>
  <w:num w:numId="27">
    <w:abstractNumId w:val="30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1"/>
  </w:num>
  <w:num w:numId="31">
    <w:abstractNumId w:val="5"/>
  </w:num>
  <w:num w:numId="32">
    <w:abstractNumId w:val="2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58"/>
    <w:rsid w:val="00002A54"/>
    <w:rsid w:val="00011CE0"/>
    <w:rsid w:val="00013072"/>
    <w:rsid w:val="000175C7"/>
    <w:rsid w:val="0002426C"/>
    <w:rsid w:val="000328CB"/>
    <w:rsid w:val="000511B0"/>
    <w:rsid w:val="00062BDE"/>
    <w:rsid w:val="0007010F"/>
    <w:rsid w:val="000758B2"/>
    <w:rsid w:val="00097D00"/>
    <w:rsid w:val="000A0900"/>
    <w:rsid w:val="000A1D25"/>
    <w:rsid w:val="000E5552"/>
    <w:rsid w:val="0010659A"/>
    <w:rsid w:val="001222C7"/>
    <w:rsid w:val="00123F46"/>
    <w:rsid w:val="001264AF"/>
    <w:rsid w:val="00134D57"/>
    <w:rsid w:val="00145ADC"/>
    <w:rsid w:val="0015316D"/>
    <w:rsid w:val="00153A64"/>
    <w:rsid w:val="001630F8"/>
    <w:rsid w:val="001674DD"/>
    <w:rsid w:val="00171D64"/>
    <w:rsid w:val="00177C12"/>
    <w:rsid w:val="001936C2"/>
    <w:rsid w:val="00196A30"/>
    <w:rsid w:val="001A6129"/>
    <w:rsid w:val="001B5729"/>
    <w:rsid w:val="001B6CED"/>
    <w:rsid w:val="001C1BBE"/>
    <w:rsid w:val="001C5564"/>
    <w:rsid w:val="001C798F"/>
    <w:rsid w:val="001F41C9"/>
    <w:rsid w:val="001F457C"/>
    <w:rsid w:val="001F619B"/>
    <w:rsid w:val="002143C2"/>
    <w:rsid w:val="00217724"/>
    <w:rsid w:val="002362C5"/>
    <w:rsid w:val="002412B7"/>
    <w:rsid w:val="002434D2"/>
    <w:rsid w:val="00251ED5"/>
    <w:rsid w:val="00256229"/>
    <w:rsid w:val="00262E2B"/>
    <w:rsid w:val="002647AB"/>
    <w:rsid w:val="002714D7"/>
    <w:rsid w:val="00281E38"/>
    <w:rsid w:val="00291078"/>
    <w:rsid w:val="00293B1E"/>
    <w:rsid w:val="002955F7"/>
    <w:rsid w:val="002B6EA5"/>
    <w:rsid w:val="002C7BA9"/>
    <w:rsid w:val="002D5D0D"/>
    <w:rsid w:val="002D6F39"/>
    <w:rsid w:val="002D73F1"/>
    <w:rsid w:val="002E1F7A"/>
    <w:rsid w:val="002F2696"/>
    <w:rsid w:val="002F3F5A"/>
    <w:rsid w:val="002F6900"/>
    <w:rsid w:val="002F7DFC"/>
    <w:rsid w:val="003131CD"/>
    <w:rsid w:val="0031703C"/>
    <w:rsid w:val="003455DE"/>
    <w:rsid w:val="00351EAA"/>
    <w:rsid w:val="0036228F"/>
    <w:rsid w:val="00364E4A"/>
    <w:rsid w:val="0039358F"/>
    <w:rsid w:val="003A1C20"/>
    <w:rsid w:val="003B4392"/>
    <w:rsid w:val="003D6D32"/>
    <w:rsid w:val="003D76FB"/>
    <w:rsid w:val="003E14D5"/>
    <w:rsid w:val="003F7A04"/>
    <w:rsid w:val="00412D29"/>
    <w:rsid w:val="004130A2"/>
    <w:rsid w:val="004156A5"/>
    <w:rsid w:val="004246CA"/>
    <w:rsid w:val="004724AA"/>
    <w:rsid w:val="004825D9"/>
    <w:rsid w:val="00485AF2"/>
    <w:rsid w:val="00486865"/>
    <w:rsid w:val="004932CA"/>
    <w:rsid w:val="00496CFB"/>
    <w:rsid w:val="004975FF"/>
    <w:rsid w:val="004A028C"/>
    <w:rsid w:val="004A1FE3"/>
    <w:rsid w:val="004A3BF4"/>
    <w:rsid w:val="004B7042"/>
    <w:rsid w:val="004D3827"/>
    <w:rsid w:val="004E2347"/>
    <w:rsid w:val="005003D8"/>
    <w:rsid w:val="00500CCF"/>
    <w:rsid w:val="00504CAC"/>
    <w:rsid w:val="005067B5"/>
    <w:rsid w:val="005159FF"/>
    <w:rsid w:val="00521CE3"/>
    <w:rsid w:val="00541AD2"/>
    <w:rsid w:val="005626B1"/>
    <w:rsid w:val="00586AD5"/>
    <w:rsid w:val="0059033D"/>
    <w:rsid w:val="00591633"/>
    <w:rsid w:val="005958EA"/>
    <w:rsid w:val="005A20C0"/>
    <w:rsid w:val="005A244A"/>
    <w:rsid w:val="005A7A5E"/>
    <w:rsid w:val="005C14DB"/>
    <w:rsid w:val="005C50B1"/>
    <w:rsid w:val="005C648A"/>
    <w:rsid w:val="00600E78"/>
    <w:rsid w:val="006039D6"/>
    <w:rsid w:val="00625BD6"/>
    <w:rsid w:val="00630EBF"/>
    <w:rsid w:val="00631C1C"/>
    <w:rsid w:val="006338CD"/>
    <w:rsid w:val="00635B70"/>
    <w:rsid w:val="0063620E"/>
    <w:rsid w:val="006365FE"/>
    <w:rsid w:val="00675494"/>
    <w:rsid w:val="00676603"/>
    <w:rsid w:val="00691D94"/>
    <w:rsid w:val="006D3FB8"/>
    <w:rsid w:val="006D7546"/>
    <w:rsid w:val="0070439A"/>
    <w:rsid w:val="007054AF"/>
    <w:rsid w:val="007172A7"/>
    <w:rsid w:val="007356EA"/>
    <w:rsid w:val="00777EEF"/>
    <w:rsid w:val="00794FC3"/>
    <w:rsid w:val="007A03B1"/>
    <w:rsid w:val="007A71B4"/>
    <w:rsid w:val="007D54FA"/>
    <w:rsid w:val="007F26A3"/>
    <w:rsid w:val="007F3BF4"/>
    <w:rsid w:val="008033FB"/>
    <w:rsid w:val="00806C4E"/>
    <w:rsid w:val="00822A30"/>
    <w:rsid w:val="00825AA3"/>
    <w:rsid w:val="008279D0"/>
    <w:rsid w:val="0084151C"/>
    <w:rsid w:val="0084172F"/>
    <w:rsid w:val="0084713B"/>
    <w:rsid w:val="00853BFF"/>
    <w:rsid w:val="008601DF"/>
    <w:rsid w:val="00860513"/>
    <w:rsid w:val="008B6DB6"/>
    <w:rsid w:val="008D2B0B"/>
    <w:rsid w:val="008E1E0D"/>
    <w:rsid w:val="008E1F61"/>
    <w:rsid w:val="008E2F41"/>
    <w:rsid w:val="008F359B"/>
    <w:rsid w:val="009031BB"/>
    <w:rsid w:val="00904079"/>
    <w:rsid w:val="0092175F"/>
    <w:rsid w:val="00946B7F"/>
    <w:rsid w:val="00951F74"/>
    <w:rsid w:val="00962CD9"/>
    <w:rsid w:val="00963649"/>
    <w:rsid w:val="009A4CBC"/>
    <w:rsid w:val="009B761C"/>
    <w:rsid w:val="009D10CE"/>
    <w:rsid w:val="00A0302C"/>
    <w:rsid w:val="00A14B27"/>
    <w:rsid w:val="00A27F66"/>
    <w:rsid w:val="00A42B21"/>
    <w:rsid w:val="00A462B5"/>
    <w:rsid w:val="00A559C9"/>
    <w:rsid w:val="00A569DC"/>
    <w:rsid w:val="00A60CA4"/>
    <w:rsid w:val="00A61581"/>
    <w:rsid w:val="00A64975"/>
    <w:rsid w:val="00A75E7A"/>
    <w:rsid w:val="00A831D8"/>
    <w:rsid w:val="00A83E5C"/>
    <w:rsid w:val="00AB2DB4"/>
    <w:rsid w:val="00AB67E2"/>
    <w:rsid w:val="00AB76EE"/>
    <w:rsid w:val="00AB7FE0"/>
    <w:rsid w:val="00AC4E3A"/>
    <w:rsid w:val="00AD064C"/>
    <w:rsid w:val="00AD0744"/>
    <w:rsid w:val="00AD2E1D"/>
    <w:rsid w:val="00AD35D0"/>
    <w:rsid w:val="00AD6151"/>
    <w:rsid w:val="00AD6C60"/>
    <w:rsid w:val="00AE1AA3"/>
    <w:rsid w:val="00AF2158"/>
    <w:rsid w:val="00B02916"/>
    <w:rsid w:val="00B1295D"/>
    <w:rsid w:val="00B1459E"/>
    <w:rsid w:val="00B145FD"/>
    <w:rsid w:val="00B25E45"/>
    <w:rsid w:val="00B30609"/>
    <w:rsid w:val="00B46E02"/>
    <w:rsid w:val="00B55374"/>
    <w:rsid w:val="00B73C72"/>
    <w:rsid w:val="00BA1AE9"/>
    <w:rsid w:val="00BA25BE"/>
    <w:rsid w:val="00BC783E"/>
    <w:rsid w:val="00BD2740"/>
    <w:rsid w:val="00C0296C"/>
    <w:rsid w:val="00C06693"/>
    <w:rsid w:val="00C07D86"/>
    <w:rsid w:val="00C17551"/>
    <w:rsid w:val="00C277E1"/>
    <w:rsid w:val="00C47FF7"/>
    <w:rsid w:val="00C5532C"/>
    <w:rsid w:val="00C567E9"/>
    <w:rsid w:val="00C7651F"/>
    <w:rsid w:val="00C774BE"/>
    <w:rsid w:val="00CB2D28"/>
    <w:rsid w:val="00CB2DED"/>
    <w:rsid w:val="00CC0F3E"/>
    <w:rsid w:val="00CC3C55"/>
    <w:rsid w:val="00CC5299"/>
    <w:rsid w:val="00CC56F1"/>
    <w:rsid w:val="00CD44A2"/>
    <w:rsid w:val="00D138B9"/>
    <w:rsid w:val="00D33A33"/>
    <w:rsid w:val="00D45BC9"/>
    <w:rsid w:val="00D600CC"/>
    <w:rsid w:val="00D6388A"/>
    <w:rsid w:val="00D639B6"/>
    <w:rsid w:val="00D716E3"/>
    <w:rsid w:val="00D74BB1"/>
    <w:rsid w:val="00D777E8"/>
    <w:rsid w:val="00D819F2"/>
    <w:rsid w:val="00D879C4"/>
    <w:rsid w:val="00D917D9"/>
    <w:rsid w:val="00DC0208"/>
    <w:rsid w:val="00DC16EF"/>
    <w:rsid w:val="00DC7D4D"/>
    <w:rsid w:val="00DE1D9D"/>
    <w:rsid w:val="00DF43C2"/>
    <w:rsid w:val="00E05DF8"/>
    <w:rsid w:val="00E06ADD"/>
    <w:rsid w:val="00E176C2"/>
    <w:rsid w:val="00E25B87"/>
    <w:rsid w:val="00E36839"/>
    <w:rsid w:val="00E40146"/>
    <w:rsid w:val="00E45854"/>
    <w:rsid w:val="00E545DD"/>
    <w:rsid w:val="00E55D0D"/>
    <w:rsid w:val="00EA05C5"/>
    <w:rsid w:val="00EB573F"/>
    <w:rsid w:val="00EC4924"/>
    <w:rsid w:val="00EC615B"/>
    <w:rsid w:val="00ED7AA8"/>
    <w:rsid w:val="00F0104D"/>
    <w:rsid w:val="00F065CA"/>
    <w:rsid w:val="00F572BE"/>
    <w:rsid w:val="00F6226E"/>
    <w:rsid w:val="00F71BAD"/>
    <w:rsid w:val="00FA66F2"/>
    <w:rsid w:val="00FB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4">
    <w:name w:val="Hyperlink"/>
    <w:rsid w:val="006365FE"/>
    <w:rPr>
      <w:color w:val="0000FF"/>
      <w:u w:val="single"/>
    </w:rPr>
  </w:style>
  <w:style w:type="paragraph" w:customStyle="1" w:styleId="10">
    <w:name w:val="Обычный1"/>
    <w:rsid w:val="006365FE"/>
    <w:pPr>
      <w:widowControl w:val="0"/>
      <w:snapToGrid w:val="0"/>
    </w:pPr>
  </w:style>
  <w:style w:type="paragraph" w:styleId="a5">
    <w:name w:val="Balloon Text"/>
    <w:basedOn w:val="a"/>
    <w:link w:val="a6"/>
    <w:uiPriority w:val="99"/>
    <w:unhideWhenUsed/>
    <w:rsid w:val="006365FE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rsid w:val="006365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365FE"/>
  </w:style>
  <w:style w:type="paragraph" w:styleId="a9">
    <w:name w:val="footer"/>
    <w:basedOn w:val="a"/>
    <w:link w:val="aa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b">
    <w:name w:val="Body Text Indent"/>
    <w:basedOn w:val="a"/>
    <w:link w:val="ac"/>
    <w:rsid w:val="006365FE"/>
    <w:pPr>
      <w:spacing w:before="3400"/>
      <w:ind w:left="4560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d">
    <w:name w:val="footnote text"/>
    <w:basedOn w:val="a"/>
    <w:link w:val="ae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365FE"/>
  </w:style>
  <w:style w:type="character" w:styleId="af">
    <w:name w:val="footnote reference"/>
    <w:uiPriority w:val="99"/>
    <w:unhideWhenUsed/>
    <w:rsid w:val="006365FE"/>
    <w:rPr>
      <w:vertAlign w:val="superscript"/>
    </w:rPr>
  </w:style>
  <w:style w:type="paragraph" w:styleId="af0">
    <w:name w:val="List Paragraph"/>
    <w:basedOn w:val="a"/>
    <w:uiPriority w:val="34"/>
    <w:qFormat/>
    <w:rsid w:val="00904079"/>
    <w:pPr>
      <w:ind w:left="720"/>
      <w:contextualSpacing/>
    </w:pPr>
  </w:style>
  <w:style w:type="paragraph" w:styleId="22">
    <w:name w:val="Body Text Indent 2"/>
    <w:basedOn w:val="a"/>
    <w:link w:val="23"/>
    <w:rsid w:val="002F690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F6900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4">
    <w:name w:val="Hyperlink"/>
    <w:rsid w:val="006365FE"/>
    <w:rPr>
      <w:color w:val="0000FF"/>
      <w:u w:val="single"/>
    </w:rPr>
  </w:style>
  <w:style w:type="paragraph" w:customStyle="1" w:styleId="10">
    <w:name w:val="Обычный1"/>
    <w:rsid w:val="006365FE"/>
    <w:pPr>
      <w:widowControl w:val="0"/>
      <w:snapToGrid w:val="0"/>
    </w:pPr>
  </w:style>
  <w:style w:type="paragraph" w:styleId="a5">
    <w:name w:val="Balloon Text"/>
    <w:basedOn w:val="a"/>
    <w:link w:val="a6"/>
    <w:uiPriority w:val="99"/>
    <w:unhideWhenUsed/>
    <w:rsid w:val="006365FE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rsid w:val="006365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365FE"/>
  </w:style>
  <w:style w:type="paragraph" w:styleId="a9">
    <w:name w:val="footer"/>
    <w:basedOn w:val="a"/>
    <w:link w:val="aa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b">
    <w:name w:val="Body Text Indent"/>
    <w:basedOn w:val="a"/>
    <w:link w:val="ac"/>
    <w:rsid w:val="006365FE"/>
    <w:pPr>
      <w:spacing w:before="3400"/>
      <w:ind w:left="4560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d">
    <w:name w:val="footnote text"/>
    <w:basedOn w:val="a"/>
    <w:link w:val="ae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365FE"/>
  </w:style>
  <w:style w:type="character" w:styleId="af">
    <w:name w:val="footnote reference"/>
    <w:uiPriority w:val="99"/>
    <w:unhideWhenUsed/>
    <w:rsid w:val="006365FE"/>
    <w:rPr>
      <w:vertAlign w:val="superscript"/>
    </w:rPr>
  </w:style>
  <w:style w:type="paragraph" w:styleId="af0">
    <w:name w:val="List Paragraph"/>
    <w:basedOn w:val="a"/>
    <w:uiPriority w:val="34"/>
    <w:qFormat/>
    <w:rsid w:val="00904079"/>
    <w:pPr>
      <w:ind w:left="720"/>
      <w:contextualSpacing/>
    </w:pPr>
  </w:style>
  <w:style w:type="paragraph" w:styleId="22">
    <w:name w:val="Body Text Indent 2"/>
    <w:basedOn w:val="a"/>
    <w:link w:val="23"/>
    <w:rsid w:val="002F690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F690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0EB65-6AE3-4FA7-AABA-11C20520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Организация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Председатель</dc:creator>
  <cp:lastModifiedBy>sss</cp:lastModifiedBy>
  <cp:revision>2</cp:revision>
  <cp:lastPrinted>2017-08-21T06:28:00Z</cp:lastPrinted>
  <dcterms:created xsi:type="dcterms:W3CDTF">2023-08-22T06:52:00Z</dcterms:created>
  <dcterms:modified xsi:type="dcterms:W3CDTF">2023-08-22T06:52:00Z</dcterms:modified>
</cp:coreProperties>
</file>